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62390" w14:textId="77777777" w:rsidR="00727956" w:rsidRDefault="00727956">
      <w:pPr>
        <w:pStyle w:val="Corpsdetexte"/>
        <w:rPr>
          <w:rFonts w:ascii="Times New Roman"/>
        </w:rPr>
      </w:pPr>
    </w:p>
    <w:p w14:paraId="19DEF01B" w14:textId="77777777" w:rsidR="00727956" w:rsidRDefault="00727956">
      <w:pPr>
        <w:pStyle w:val="Corpsdetexte"/>
        <w:rPr>
          <w:rFonts w:ascii="Times New Roman"/>
        </w:rPr>
      </w:pPr>
    </w:p>
    <w:p w14:paraId="18ADF668" w14:textId="77777777" w:rsidR="00727956" w:rsidRDefault="00727956">
      <w:pPr>
        <w:pStyle w:val="Corpsdetexte"/>
        <w:rPr>
          <w:rFonts w:ascii="Times New Roman"/>
        </w:rPr>
      </w:pPr>
    </w:p>
    <w:p w14:paraId="64D2A8E7" w14:textId="77777777" w:rsidR="00727956" w:rsidRDefault="00727956">
      <w:pPr>
        <w:pStyle w:val="Corpsdetexte"/>
        <w:rPr>
          <w:rFonts w:ascii="Times New Roman"/>
        </w:rPr>
      </w:pPr>
    </w:p>
    <w:p w14:paraId="00A69DCF" w14:textId="77777777" w:rsidR="00727956" w:rsidRDefault="00727956">
      <w:pPr>
        <w:pStyle w:val="Corpsdetexte"/>
        <w:rPr>
          <w:rFonts w:ascii="Times New Roman"/>
        </w:rPr>
      </w:pPr>
    </w:p>
    <w:p w14:paraId="1300B34B" w14:textId="77777777" w:rsidR="00727956" w:rsidRDefault="00727956">
      <w:pPr>
        <w:pStyle w:val="Corpsdetexte"/>
        <w:rPr>
          <w:rFonts w:ascii="Times New Roman"/>
        </w:rPr>
      </w:pPr>
    </w:p>
    <w:p w14:paraId="1CEAF45B" w14:textId="77777777" w:rsidR="00727956" w:rsidRDefault="00727956">
      <w:pPr>
        <w:pStyle w:val="Corpsdetexte"/>
        <w:spacing w:before="34"/>
        <w:rPr>
          <w:rFonts w:ascii="Times New Roman"/>
        </w:rPr>
      </w:pPr>
    </w:p>
    <w:p w14:paraId="7CACF732" w14:textId="77777777" w:rsidR="00727956" w:rsidRDefault="00000000">
      <w:pPr>
        <w:tabs>
          <w:tab w:val="left" w:pos="310"/>
        </w:tabs>
        <w:ind w:left="-1440"/>
        <w:rPr>
          <w:rFonts w:ascii="Times New Roman"/>
          <w:position w:val="3"/>
          <w:sz w:val="20"/>
        </w:rPr>
      </w:pPr>
      <w:r>
        <w:rPr>
          <w:rFonts w:ascii="Times New Roman"/>
          <w:noProof/>
          <w:position w:val="3"/>
          <w:sz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5D59F8" wp14:editId="14386DB8">
                <wp:simplePos x="0" y="0"/>
                <wp:positionH relativeFrom="column">
                  <wp:posOffset>-914400</wp:posOffset>
                </wp:positionH>
                <wp:positionV relativeFrom="paragraph">
                  <wp:posOffset>108585</wp:posOffset>
                </wp:positionV>
                <wp:extent cx="918844" cy="6178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8844" cy="617855"/>
                          <a:chOff x="0" y="0"/>
                          <a:chExt cx="918844" cy="6178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918844" cy="61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844" h="617855">
                                <a:moveTo>
                                  <a:pt x="586632" y="617392"/>
                                </a:moveTo>
                                <a:lnTo>
                                  <a:pt x="0" y="617392"/>
                                </a:lnTo>
                                <a:lnTo>
                                  <a:pt x="0" y="0"/>
                                </a:lnTo>
                                <a:lnTo>
                                  <a:pt x="586632" y="0"/>
                                </a:lnTo>
                                <a:lnTo>
                                  <a:pt x="635639" y="3347"/>
                                </a:lnTo>
                                <a:lnTo>
                                  <a:pt x="682413" y="13069"/>
                                </a:lnTo>
                                <a:lnTo>
                                  <a:pt x="726440" y="28690"/>
                                </a:lnTo>
                                <a:lnTo>
                                  <a:pt x="767208" y="49732"/>
                                </a:lnTo>
                                <a:lnTo>
                                  <a:pt x="804205" y="75717"/>
                                </a:lnTo>
                                <a:lnTo>
                                  <a:pt x="836917" y="106168"/>
                                </a:lnTo>
                                <a:lnTo>
                                  <a:pt x="864831" y="140607"/>
                                </a:lnTo>
                                <a:lnTo>
                                  <a:pt x="887435" y="178556"/>
                                </a:lnTo>
                                <a:lnTo>
                                  <a:pt x="904215" y="219540"/>
                                </a:lnTo>
                                <a:lnTo>
                                  <a:pt x="914660" y="263078"/>
                                </a:lnTo>
                                <a:lnTo>
                                  <a:pt x="918255" y="308696"/>
                                </a:lnTo>
                                <a:lnTo>
                                  <a:pt x="914660" y="354313"/>
                                </a:lnTo>
                                <a:lnTo>
                                  <a:pt x="904215" y="397852"/>
                                </a:lnTo>
                                <a:lnTo>
                                  <a:pt x="887435" y="438835"/>
                                </a:lnTo>
                                <a:lnTo>
                                  <a:pt x="864831" y="476785"/>
                                </a:lnTo>
                                <a:lnTo>
                                  <a:pt x="836917" y="511224"/>
                                </a:lnTo>
                                <a:lnTo>
                                  <a:pt x="804205" y="541675"/>
                                </a:lnTo>
                                <a:lnTo>
                                  <a:pt x="767208" y="567659"/>
                                </a:lnTo>
                                <a:lnTo>
                                  <a:pt x="726440" y="588701"/>
                                </a:lnTo>
                                <a:lnTo>
                                  <a:pt x="682413" y="604322"/>
                                </a:lnTo>
                                <a:lnTo>
                                  <a:pt x="635639" y="614045"/>
                                </a:lnTo>
                                <a:lnTo>
                                  <a:pt x="586632" y="617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3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F7ED83" id="Group 1" o:spid="_x0000_s1026" style="position:absolute;margin-left:-1in;margin-top:8.55pt;width:72.35pt;height:48.65pt;z-index:-251656192" coordsize="9188,6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">
                <v:shape id="Graphic 2" o:spid="_x0000_s1027" style="position:absolute;width:9188;height:6178;visibility:visible;mso-wrap-style:square;v-text-anchor:top" coordsize="918844,617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" path="m586632,617392l,617392,,,586632,r49007,3347l682413,13069r44027,15621l767208,49732r36997,25985l836917,106168r27914,34439l887435,178556r16780,40984l914660,263078r3595,45618l914660,354313r-10445,43539l887435,438835r-22604,37950l836917,511224r-32712,30451l767208,567659r-40768,21042l682413,604322r-46774,9723l586632,617392xe" fillcolor="#ff73bd" stroked="f">
                  <v:path arrowok="t"/>
                </v:shape>
              </v:group>
            </w:pict>
          </mc:Fallback>
        </mc:AlternateContent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48AA3FF" wp14:editId="65C24141">
            <wp:extent cx="1731626" cy="74675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26" cy="746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86DB5" w14:textId="77777777" w:rsidR="00767129" w:rsidRDefault="00767129">
      <w:pPr>
        <w:tabs>
          <w:tab w:val="left" w:pos="310"/>
        </w:tabs>
        <w:ind w:left="-1440"/>
        <w:rPr>
          <w:rFonts w:ascii="Times New Roman"/>
          <w:sz w:val="20"/>
        </w:rPr>
      </w:pPr>
    </w:p>
    <w:p w14:paraId="5ED939B9" w14:textId="77777777" w:rsidR="00952ED2" w:rsidRDefault="00000000">
      <w:pPr>
        <w:pStyle w:val="Titre"/>
        <w:tabs>
          <w:tab w:val="left" w:pos="6303"/>
        </w:tabs>
        <w:rPr>
          <w:bCs/>
          <w:color w:val="231F20"/>
          <w:spacing w:val="-2"/>
        </w:rPr>
      </w:pPr>
      <w:r w:rsidRPr="00767129">
        <w:rPr>
          <w:bCs/>
          <w:color w:val="231F20"/>
        </w:rPr>
        <w:t>Objet</w:t>
      </w:r>
      <w:r w:rsidRPr="00767129">
        <w:rPr>
          <w:bCs/>
          <w:color w:val="231F20"/>
          <w:spacing w:val="-11"/>
        </w:rPr>
        <w:t xml:space="preserve"> </w:t>
      </w:r>
      <w:r w:rsidRPr="00767129">
        <w:rPr>
          <w:bCs/>
          <w:color w:val="231F20"/>
        </w:rPr>
        <w:t>:</w:t>
      </w:r>
      <w:r w:rsidRPr="00767129">
        <w:rPr>
          <w:bCs/>
          <w:color w:val="231F20"/>
          <w:spacing w:val="-8"/>
        </w:rPr>
        <w:t xml:space="preserve"> </w:t>
      </w:r>
      <w:r w:rsidRPr="00767129">
        <w:rPr>
          <w:bCs/>
          <w:color w:val="231F20"/>
        </w:rPr>
        <w:t>Lorem</w:t>
      </w:r>
      <w:r w:rsidRPr="00767129">
        <w:rPr>
          <w:bCs/>
          <w:color w:val="231F20"/>
          <w:spacing w:val="-8"/>
        </w:rPr>
        <w:t xml:space="preserve"> </w:t>
      </w:r>
      <w:r w:rsidRPr="00767129">
        <w:rPr>
          <w:bCs/>
          <w:color w:val="231F20"/>
          <w:spacing w:val="-2"/>
        </w:rPr>
        <w:t>ipsum</w:t>
      </w:r>
    </w:p>
    <w:p w14:paraId="12944133" w14:textId="625480AC" w:rsidR="00727956" w:rsidRPr="00767129" w:rsidRDefault="00000000">
      <w:pPr>
        <w:pStyle w:val="Titre"/>
        <w:tabs>
          <w:tab w:val="left" w:pos="6303"/>
        </w:tabs>
        <w:rPr>
          <w:bCs/>
        </w:rPr>
      </w:pPr>
      <w:r w:rsidRPr="00767129">
        <w:rPr>
          <w:bCs/>
          <w:color w:val="231F20"/>
        </w:rPr>
        <w:tab/>
        <w:t>Lieu,</w:t>
      </w:r>
      <w:r w:rsidRPr="00767129">
        <w:rPr>
          <w:bCs/>
          <w:color w:val="231F20"/>
          <w:spacing w:val="-2"/>
        </w:rPr>
        <w:t xml:space="preserve"> </w:t>
      </w:r>
      <w:r w:rsidRPr="00767129">
        <w:rPr>
          <w:bCs/>
          <w:color w:val="231F20"/>
        </w:rPr>
        <w:t>date</w:t>
      </w:r>
      <w:r w:rsidRPr="00767129">
        <w:rPr>
          <w:bCs/>
          <w:color w:val="231F20"/>
          <w:spacing w:val="-2"/>
        </w:rPr>
        <w:t xml:space="preserve"> </w:t>
      </w:r>
      <w:r w:rsidRPr="00767129">
        <w:rPr>
          <w:bCs/>
          <w:color w:val="231F20"/>
        </w:rPr>
        <w:t>/</w:t>
      </w:r>
      <w:r w:rsidRPr="00767129">
        <w:rPr>
          <w:bCs/>
          <w:color w:val="231F20"/>
          <w:spacing w:val="-1"/>
        </w:rPr>
        <w:t xml:space="preserve"> </w:t>
      </w:r>
      <w:r w:rsidRPr="00767129">
        <w:rPr>
          <w:bCs/>
          <w:color w:val="231F20"/>
        </w:rPr>
        <w:t>mois</w:t>
      </w:r>
      <w:r w:rsidRPr="00767129">
        <w:rPr>
          <w:bCs/>
          <w:color w:val="231F20"/>
          <w:spacing w:val="-2"/>
        </w:rPr>
        <w:t xml:space="preserve"> </w:t>
      </w:r>
      <w:r w:rsidRPr="00767129">
        <w:rPr>
          <w:bCs/>
          <w:color w:val="231F20"/>
        </w:rPr>
        <w:t>/</w:t>
      </w:r>
      <w:r w:rsidRPr="00767129">
        <w:rPr>
          <w:bCs/>
          <w:color w:val="231F20"/>
          <w:spacing w:val="-1"/>
        </w:rPr>
        <w:t xml:space="preserve"> </w:t>
      </w:r>
      <w:r w:rsidRPr="00767129">
        <w:rPr>
          <w:bCs/>
          <w:color w:val="231F20"/>
          <w:spacing w:val="-4"/>
        </w:rPr>
        <w:t>année</w:t>
      </w:r>
    </w:p>
    <w:p w14:paraId="12FF377E" w14:textId="77777777" w:rsidR="00B855A4" w:rsidRDefault="00B855A4" w:rsidP="00952ED2">
      <w:pPr>
        <w:pStyle w:val="Corpsdetexte"/>
        <w:spacing w:before="55" w:line="276" w:lineRule="auto"/>
        <w:ind w:left="274"/>
        <w:jc w:val="both"/>
      </w:pPr>
      <w:proofErr w:type="spellStart"/>
      <w:r w:rsidRPr="00B855A4">
        <w:t>Soleo</w:t>
      </w:r>
      <w:proofErr w:type="spellEnd"/>
      <w:r w:rsidRPr="00B855A4">
        <w:t xml:space="preserve"> </w:t>
      </w:r>
      <w:proofErr w:type="spellStart"/>
      <w:r w:rsidRPr="00B855A4">
        <w:t>saepe</w:t>
      </w:r>
      <w:proofErr w:type="spellEnd"/>
      <w:r w:rsidRPr="00B855A4">
        <w:t xml:space="preserve"> ante </w:t>
      </w:r>
      <w:proofErr w:type="spellStart"/>
      <w:r w:rsidRPr="00B855A4">
        <w:t>oculos</w:t>
      </w:r>
      <w:proofErr w:type="spellEnd"/>
      <w:r w:rsidRPr="00B855A4">
        <w:t xml:space="preserve"> </w:t>
      </w:r>
      <w:proofErr w:type="spellStart"/>
      <w:r w:rsidRPr="00B855A4">
        <w:t>ponere</w:t>
      </w:r>
      <w:proofErr w:type="spellEnd"/>
      <w:r w:rsidRPr="00B855A4">
        <w:t xml:space="preserve">, </w:t>
      </w:r>
      <w:proofErr w:type="spellStart"/>
      <w:r w:rsidRPr="00B855A4">
        <w:t>idque</w:t>
      </w:r>
      <w:proofErr w:type="spellEnd"/>
      <w:r w:rsidRPr="00B855A4">
        <w:t xml:space="preserve"> </w:t>
      </w:r>
      <w:proofErr w:type="spellStart"/>
      <w:r w:rsidRPr="00B855A4">
        <w:t>libenter</w:t>
      </w:r>
      <w:proofErr w:type="spellEnd"/>
      <w:r w:rsidRPr="00B855A4">
        <w:t xml:space="preserve"> </w:t>
      </w:r>
      <w:proofErr w:type="spellStart"/>
      <w:r w:rsidRPr="00B855A4">
        <w:t>crebris</w:t>
      </w:r>
      <w:proofErr w:type="spellEnd"/>
      <w:r w:rsidRPr="00B855A4">
        <w:t xml:space="preserve"> </w:t>
      </w:r>
      <w:proofErr w:type="spellStart"/>
      <w:r w:rsidRPr="00B855A4">
        <w:t>usurpare</w:t>
      </w:r>
      <w:proofErr w:type="spellEnd"/>
      <w:r w:rsidRPr="00B855A4">
        <w:t xml:space="preserve"> </w:t>
      </w:r>
      <w:proofErr w:type="spellStart"/>
      <w:r w:rsidRPr="00B855A4">
        <w:t>sermonibus</w:t>
      </w:r>
      <w:proofErr w:type="spellEnd"/>
      <w:r w:rsidRPr="00B855A4">
        <w:t xml:space="preserve">, </w:t>
      </w:r>
      <w:proofErr w:type="spellStart"/>
      <w:r w:rsidRPr="00B855A4">
        <w:t>omnis</w:t>
      </w:r>
      <w:proofErr w:type="spellEnd"/>
      <w:r w:rsidRPr="00B855A4">
        <w:t xml:space="preserve"> </w:t>
      </w:r>
      <w:proofErr w:type="spellStart"/>
      <w:r w:rsidRPr="00B855A4">
        <w:t>nostrorum</w:t>
      </w:r>
      <w:proofErr w:type="spellEnd"/>
      <w:r w:rsidRPr="00B855A4">
        <w:t xml:space="preserve"> </w:t>
      </w:r>
      <w:proofErr w:type="spellStart"/>
      <w:r w:rsidRPr="00B855A4">
        <w:t>imperatorum</w:t>
      </w:r>
      <w:proofErr w:type="spellEnd"/>
      <w:r w:rsidRPr="00B855A4">
        <w:t xml:space="preserve">, </w:t>
      </w:r>
      <w:proofErr w:type="spellStart"/>
      <w:r w:rsidRPr="00B855A4">
        <w:t>omnis</w:t>
      </w:r>
      <w:proofErr w:type="spellEnd"/>
      <w:r w:rsidRPr="00B855A4">
        <w:t xml:space="preserve"> </w:t>
      </w:r>
      <w:proofErr w:type="spellStart"/>
      <w:r w:rsidRPr="00B855A4">
        <w:t>exterarum</w:t>
      </w:r>
      <w:proofErr w:type="spellEnd"/>
      <w:r w:rsidRPr="00B855A4">
        <w:t xml:space="preserve"> </w:t>
      </w:r>
      <w:proofErr w:type="spellStart"/>
      <w:r w:rsidRPr="00B855A4">
        <w:t>gentium</w:t>
      </w:r>
      <w:proofErr w:type="spellEnd"/>
      <w:r w:rsidRPr="00B855A4">
        <w:t xml:space="preserve"> </w:t>
      </w:r>
      <w:proofErr w:type="spellStart"/>
      <w:r w:rsidRPr="00B855A4">
        <w:t>potentissimorumque</w:t>
      </w:r>
      <w:proofErr w:type="spellEnd"/>
      <w:r w:rsidRPr="00B855A4">
        <w:t xml:space="preserve"> </w:t>
      </w:r>
      <w:proofErr w:type="spellStart"/>
      <w:r w:rsidRPr="00B855A4">
        <w:t>populorum</w:t>
      </w:r>
      <w:proofErr w:type="spellEnd"/>
      <w:r w:rsidRPr="00B855A4">
        <w:t xml:space="preserve">, </w:t>
      </w:r>
      <w:proofErr w:type="spellStart"/>
      <w:r w:rsidRPr="00B855A4">
        <w:t>omnis</w:t>
      </w:r>
      <w:proofErr w:type="spellEnd"/>
      <w:r w:rsidRPr="00B855A4">
        <w:t xml:space="preserve"> </w:t>
      </w:r>
      <w:proofErr w:type="spellStart"/>
      <w:r w:rsidRPr="00B855A4">
        <w:t>clarissimorum</w:t>
      </w:r>
      <w:proofErr w:type="spellEnd"/>
      <w:r w:rsidRPr="00B855A4">
        <w:t xml:space="preserve"> regum </w:t>
      </w:r>
      <w:proofErr w:type="spellStart"/>
      <w:r w:rsidRPr="00B855A4">
        <w:t>res</w:t>
      </w:r>
      <w:proofErr w:type="spellEnd"/>
      <w:r w:rsidRPr="00B855A4">
        <w:t xml:space="preserve"> </w:t>
      </w:r>
      <w:proofErr w:type="spellStart"/>
      <w:r w:rsidRPr="00B855A4">
        <w:t>gestas</w:t>
      </w:r>
      <w:proofErr w:type="spellEnd"/>
      <w:r w:rsidRPr="00B855A4">
        <w:t xml:space="preserve">, cum </w:t>
      </w:r>
      <w:proofErr w:type="spellStart"/>
      <w:r w:rsidRPr="00B855A4">
        <w:t>tuis</w:t>
      </w:r>
      <w:proofErr w:type="spellEnd"/>
      <w:r w:rsidRPr="00B855A4">
        <w:t xml:space="preserve"> nec </w:t>
      </w:r>
      <w:proofErr w:type="spellStart"/>
      <w:r w:rsidRPr="00B855A4">
        <w:t>contentionum</w:t>
      </w:r>
      <w:proofErr w:type="spellEnd"/>
      <w:r w:rsidRPr="00B855A4">
        <w:t xml:space="preserve"> </w:t>
      </w:r>
      <w:proofErr w:type="spellStart"/>
      <w:r w:rsidRPr="00B855A4">
        <w:t>magnitudine</w:t>
      </w:r>
      <w:proofErr w:type="spellEnd"/>
      <w:r w:rsidRPr="00B855A4">
        <w:t xml:space="preserve"> nec </w:t>
      </w:r>
      <w:proofErr w:type="spellStart"/>
      <w:r w:rsidRPr="00B855A4">
        <w:t>numero</w:t>
      </w:r>
      <w:proofErr w:type="spellEnd"/>
      <w:r w:rsidRPr="00B855A4">
        <w:t xml:space="preserve"> </w:t>
      </w:r>
      <w:proofErr w:type="spellStart"/>
      <w:r w:rsidRPr="00B855A4">
        <w:t>proeliorum</w:t>
      </w:r>
      <w:proofErr w:type="spellEnd"/>
      <w:r w:rsidRPr="00B855A4">
        <w:t xml:space="preserve"> nec </w:t>
      </w:r>
      <w:proofErr w:type="spellStart"/>
      <w:r w:rsidRPr="00B855A4">
        <w:t>varietate</w:t>
      </w:r>
      <w:proofErr w:type="spellEnd"/>
      <w:r w:rsidRPr="00B855A4">
        <w:t xml:space="preserve"> </w:t>
      </w:r>
      <w:proofErr w:type="spellStart"/>
      <w:r w:rsidRPr="00B855A4">
        <w:t>regionum</w:t>
      </w:r>
      <w:proofErr w:type="spellEnd"/>
      <w:r w:rsidRPr="00B855A4">
        <w:t xml:space="preserve"> nec </w:t>
      </w:r>
      <w:proofErr w:type="spellStart"/>
      <w:r w:rsidRPr="00B855A4">
        <w:t>celeritate</w:t>
      </w:r>
      <w:proofErr w:type="spellEnd"/>
      <w:r w:rsidRPr="00B855A4">
        <w:t xml:space="preserve"> </w:t>
      </w:r>
      <w:proofErr w:type="spellStart"/>
      <w:r w:rsidRPr="00B855A4">
        <w:t>conficiendi</w:t>
      </w:r>
      <w:proofErr w:type="spellEnd"/>
      <w:r w:rsidRPr="00B855A4">
        <w:t xml:space="preserve"> nec </w:t>
      </w:r>
      <w:proofErr w:type="spellStart"/>
      <w:r w:rsidRPr="00B855A4">
        <w:t>dissimilitudine</w:t>
      </w:r>
      <w:proofErr w:type="spellEnd"/>
      <w:r w:rsidRPr="00B855A4">
        <w:t xml:space="preserve"> </w:t>
      </w:r>
      <w:proofErr w:type="spellStart"/>
      <w:r w:rsidRPr="00B855A4">
        <w:t>bellorum</w:t>
      </w:r>
      <w:proofErr w:type="spellEnd"/>
      <w:r w:rsidRPr="00B855A4">
        <w:t xml:space="preserve"> posse </w:t>
      </w:r>
      <w:proofErr w:type="spellStart"/>
      <w:proofErr w:type="gramStart"/>
      <w:r w:rsidRPr="00B855A4">
        <w:t>conferri</w:t>
      </w:r>
      <w:proofErr w:type="spellEnd"/>
      <w:r w:rsidRPr="00B855A4">
        <w:t>;</w:t>
      </w:r>
      <w:proofErr w:type="gramEnd"/>
      <w:r w:rsidRPr="00B855A4">
        <w:t xml:space="preserve"> nec </w:t>
      </w:r>
      <w:proofErr w:type="spellStart"/>
      <w:r w:rsidRPr="00B855A4">
        <w:t>vero</w:t>
      </w:r>
      <w:proofErr w:type="spellEnd"/>
      <w:r w:rsidRPr="00B855A4">
        <w:t xml:space="preserve"> </w:t>
      </w:r>
      <w:proofErr w:type="spellStart"/>
      <w:r w:rsidRPr="00B855A4">
        <w:t>disiunctissimas</w:t>
      </w:r>
      <w:proofErr w:type="spellEnd"/>
      <w:r w:rsidRPr="00B855A4">
        <w:t xml:space="preserve"> terras </w:t>
      </w:r>
      <w:proofErr w:type="spellStart"/>
      <w:r w:rsidRPr="00B855A4">
        <w:t>citius</w:t>
      </w:r>
      <w:proofErr w:type="spellEnd"/>
      <w:r w:rsidRPr="00B855A4">
        <w:t xml:space="preserve"> </w:t>
      </w:r>
      <w:proofErr w:type="spellStart"/>
      <w:r w:rsidRPr="00B855A4">
        <w:t>passibus</w:t>
      </w:r>
      <w:proofErr w:type="spellEnd"/>
      <w:r w:rsidRPr="00B855A4">
        <w:t xml:space="preserve"> </w:t>
      </w:r>
      <w:proofErr w:type="spellStart"/>
      <w:r w:rsidRPr="00B855A4">
        <w:t>cuiusquam</w:t>
      </w:r>
      <w:proofErr w:type="spellEnd"/>
      <w:r w:rsidRPr="00B855A4">
        <w:t xml:space="preserve"> </w:t>
      </w:r>
      <w:proofErr w:type="spellStart"/>
      <w:r w:rsidRPr="00B855A4">
        <w:t>potuisse</w:t>
      </w:r>
      <w:proofErr w:type="spellEnd"/>
      <w:r w:rsidRPr="00B855A4">
        <w:t xml:space="preserve"> </w:t>
      </w:r>
      <w:proofErr w:type="spellStart"/>
      <w:r w:rsidRPr="00B855A4">
        <w:t>peragrari</w:t>
      </w:r>
      <w:proofErr w:type="spellEnd"/>
      <w:r w:rsidRPr="00B855A4">
        <w:t xml:space="preserve">, </w:t>
      </w:r>
      <w:proofErr w:type="spellStart"/>
      <w:r w:rsidRPr="00B855A4">
        <w:t>quam</w:t>
      </w:r>
      <w:proofErr w:type="spellEnd"/>
      <w:r w:rsidRPr="00B855A4">
        <w:t xml:space="preserve"> </w:t>
      </w:r>
      <w:proofErr w:type="spellStart"/>
      <w:r w:rsidRPr="00B855A4">
        <w:t>tuis</w:t>
      </w:r>
      <w:proofErr w:type="spellEnd"/>
      <w:r w:rsidRPr="00B855A4">
        <w:t xml:space="preserve"> non </w:t>
      </w:r>
      <w:proofErr w:type="spellStart"/>
      <w:r w:rsidRPr="00B855A4">
        <w:t>dicam</w:t>
      </w:r>
      <w:proofErr w:type="spellEnd"/>
      <w:r w:rsidRPr="00B855A4">
        <w:t xml:space="preserve"> </w:t>
      </w:r>
      <w:proofErr w:type="spellStart"/>
      <w:r w:rsidRPr="00B855A4">
        <w:t>cursibus</w:t>
      </w:r>
      <w:proofErr w:type="spellEnd"/>
      <w:r w:rsidRPr="00B855A4">
        <w:t xml:space="preserve">, </w:t>
      </w:r>
      <w:proofErr w:type="spellStart"/>
      <w:r w:rsidRPr="00B855A4">
        <w:t>sed</w:t>
      </w:r>
      <w:proofErr w:type="spellEnd"/>
      <w:r w:rsidRPr="00B855A4">
        <w:t xml:space="preserve"> </w:t>
      </w:r>
      <w:proofErr w:type="spellStart"/>
      <w:r w:rsidRPr="00B855A4">
        <w:t>victoriis</w:t>
      </w:r>
      <w:proofErr w:type="spellEnd"/>
      <w:r w:rsidRPr="00B855A4">
        <w:t xml:space="preserve"> </w:t>
      </w:r>
      <w:proofErr w:type="spellStart"/>
      <w:r w:rsidRPr="00B855A4">
        <w:t>lustratae</w:t>
      </w:r>
      <w:proofErr w:type="spellEnd"/>
      <w:r w:rsidRPr="00B855A4">
        <w:t xml:space="preserve"> </w:t>
      </w:r>
      <w:proofErr w:type="spellStart"/>
      <w:r w:rsidRPr="00B855A4">
        <w:t>sunt</w:t>
      </w:r>
      <w:proofErr w:type="spellEnd"/>
      <w:r w:rsidRPr="00B855A4">
        <w:t>.</w:t>
      </w:r>
    </w:p>
    <w:p w14:paraId="08063242" w14:textId="77777777" w:rsidR="00B855A4" w:rsidRPr="00B855A4" w:rsidRDefault="00B855A4" w:rsidP="00952ED2">
      <w:pPr>
        <w:pStyle w:val="Corpsdetexte"/>
        <w:spacing w:before="55" w:line="276" w:lineRule="auto"/>
        <w:ind w:left="274"/>
        <w:jc w:val="both"/>
      </w:pPr>
    </w:p>
    <w:p w14:paraId="792E6BD4" w14:textId="77777777" w:rsidR="00B855A4" w:rsidRPr="00B855A4" w:rsidRDefault="00B855A4" w:rsidP="00952ED2">
      <w:pPr>
        <w:pStyle w:val="Corpsdetexte"/>
        <w:spacing w:before="55" w:line="276" w:lineRule="auto"/>
        <w:ind w:left="274"/>
        <w:jc w:val="both"/>
      </w:pPr>
      <w:proofErr w:type="spellStart"/>
      <w:r w:rsidRPr="00B855A4">
        <w:t>Soleo</w:t>
      </w:r>
      <w:proofErr w:type="spellEnd"/>
      <w:r w:rsidRPr="00B855A4">
        <w:t xml:space="preserve"> </w:t>
      </w:r>
      <w:proofErr w:type="spellStart"/>
      <w:r w:rsidRPr="00B855A4">
        <w:t>saepe</w:t>
      </w:r>
      <w:proofErr w:type="spellEnd"/>
      <w:r w:rsidRPr="00B855A4">
        <w:t xml:space="preserve"> ante </w:t>
      </w:r>
      <w:proofErr w:type="spellStart"/>
      <w:r w:rsidRPr="00B855A4">
        <w:t>oculos</w:t>
      </w:r>
      <w:proofErr w:type="spellEnd"/>
      <w:r w:rsidRPr="00B855A4">
        <w:t xml:space="preserve"> </w:t>
      </w:r>
      <w:proofErr w:type="spellStart"/>
      <w:r w:rsidRPr="00B855A4">
        <w:t>ponere</w:t>
      </w:r>
      <w:proofErr w:type="spellEnd"/>
      <w:r w:rsidRPr="00B855A4">
        <w:t xml:space="preserve">, </w:t>
      </w:r>
      <w:proofErr w:type="spellStart"/>
      <w:r w:rsidRPr="00B855A4">
        <w:t>idque</w:t>
      </w:r>
      <w:proofErr w:type="spellEnd"/>
      <w:r w:rsidRPr="00B855A4">
        <w:t xml:space="preserve"> </w:t>
      </w:r>
      <w:proofErr w:type="spellStart"/>
      <w:r w:rsidRPr="00B855A4">
        <w:t>libenter</w:t>
      </w:r>
      <w:proofErr w:type="spellEnd"/>
      <w:r w:rsidRPr="00B855A4">
        <w:t xml:space="preserve"> </w:t>
      </w:r>
      <w:proofErr w:type="spellStart"/>
      <w:r w:rsidRPr="00B855A4">
        <w:t>crebris</w:t>
      </w:r>
      <w:proofErr w:type="spellEnd"/>
      <w:r w:rsidRPr="00B855A4">
        <w:t xml:space="preserve"> </w:t>
      </w:r>
      <w:proofErr w:type="spellStart"/>
      <w:r w:rsidRPr="00B855A4">
        <w:t>usurpare</w:t>
      </w:r>
      <w:proofErr w:type="spellEnd"/>
      <w:r w:rsidRPr="00B855A4">
        <w:t xml:space="preserve"> </w:t>
      </w:r>
      <w:proofErr w:type="spellStart"/>
      <w:r w:rsidRPr="00B855A4">
        <w:t>sermonibus</w:t>
      </w:r>
      <w:proofErr w:type="spellEnd"/>
      <w:r w:rsidRPr="00B855A4">
        <w:t xml:space="preserve">, </w:t>
      </w:r>
      <w:proofErr w:type="spellStart"/>
      <w:r w:rsidRPr="00B855A4">
        <w:t>omnis</w:t>
      </w:r>
      <w:proofErr w:type="spellEnd"/>
      <w:r w:rsidRPr="00B855A4">
        <w:t xml:space="preserve"> </w:t>
      </w:r>
      <w:proofErr w:type="spellStart"/>
      <w:r w:rsidRPr="00B855A4">
        <w:t>nostrorum</w:t>
      </w:r>
      <w:proofErr w:type="spellEnd"/>
      <w:r w:rsidRPr="00B855A4">
        <w:t xml:space="preserve"> </w:t>
      </w:r>
      <w:proofErr w:type="spellStart"/>
      <w:r w:rsidRPr="00B855A4">
        <w:t>imperatorum</w:t>
      </w:r>
      <w:proofErr w:type="spellEnd"/>
      <w:r w:rsidRPr="00B855A4">
        <w:t xml:space="preserve">, </w:t>
      </w:r>
      <w:proofErr w:type="spellStart"/>
      <w:r w:rsidRPr="00B855A4">
        <w:t>omnis</w:t>
      </w:r>
      <w:proofErr w:type="spellEnd"/>
      <w:r w:rsidRPr="00B855A4">
        <w:t xml:space="preserve"> </w:t>
      </w:r>
      <w:proofErr w:type="spellStart"/>
      <w:r w:rsidRPr="00B855A4">
        <w:t>exterarum</w:t>
      </w:r>
      <w:proofErr w:type="spellEnd"/>
      <w:r w:rsidRPr="00B855A4">
        <w:t xml:space="preserve"> </w:t>
      </w:r>
      <w:proofErr w:type="spellStart"/>
      <w:r w:rsidRPr="00B855A4">
        <w:t>gentium</w:t>
      </w:r>
      <w:proofErr w:type="spellEnd"/>
      <w:r w:rsidRPr="00B855A4">
        <w:t xml:space="preserve"> </w:t>
      </w:r>
      <w:proofErr w:type="spellStart"/>
      <w:r w:rsidRPr="00B855A4">
        <w:t>potentissimorumque</w:t>
      </w:r>
      <w:proofErr w:type="spellEnd"/>
      <w:r w:rsidRPr="00B855A4">
        <w:t xml:space="preserve"> </w:t>
      </w:r>
      <w:proofErr w:type="spellStart"/>
      <w:r w:rsidRPr="00B855A4">
        <w:t>populorum</w:t>
      </w:r>
      <w:proofErr w:type="spellEnd"/>
      <w:r w:rsidRPr="00B855A4">
        <w:t xml:space="preserve">, </w:t>
      </w:r>
      <w:proofErr w:type="spellStart"/>
      <w:r w:rsidRPr="00B855A4">
        <w:t>omnis</w:t>
      </w:r>
      <w:proofErr w:type="spellEnd"/>
      <w:r w:rsidRPr="00B855A4">
        <w:t xml:space="preserve"> </w:t>
      </w:r>
      <w:proofErr w:type="spellStart"/>
      <w:r w:rsidRPr="00B855A4">
        <w:t>clarissimorum</w:t>
      </w:r>
      <w:proofErr w:type="spellEnd"/>
      <w:r w:rsidRPr="00B855A4">
        <w:t xml:space="preserve"> regum </w:t>
      </w:r>
      <w:proofErr w:type="spellStart"/>
      <w:r w:rsidRPr="00B855A4">
        <w:t>res</w:t>
      </w:r>
      <w:proofErr w:type="spellEnd"/>
      <w:r w:rsidRPr="00B855A4">
        <w:t xml:space="preserve"> </w:t>
      </w:r>
      <w:proofErr w:type="spellStart"/>
      <w:r w:rsidRPr="00B855A4">
        <w:t>gestas</w:t>
      </w:r>
      <w:proofErr w:type="spellEnd"/>
      <w:r w:rsidRPr="00B855A4">
        <w:t xml:space="preserve">, cum </w:t>
      </w:r>
      <w:proofErr w:type="spellStart"/>
      <w:r w:rsidRPr="00B855A4">
        <w:t>tuis</w:t>
      </w:r>
      <w:proofErr w:type="spellEnd"/>
      <w:r w:rsidRPr="00B855A4">
        <w:t xml:space="preserve"> nec </w:t>
      </w:r>
      <w:proofErr w:type="spellStart"/>
      <w:r w:rsidRPr="00B855A4">
        <w:t>contentionum</w:t>
      </w:r>
      <w:proofErr w:type="spellEnd"/>
      <w:r w:rsidRPr="00B855A4">
        <w:t xml:space="preserve"> </w:t>
      </w:r>
      <w:proofErr w:type="spellStart"/>
      <w:r w:rsidRPr="00B855A4">
        <w:t>magnitudine</w:t>
      </w:r>
      <w:proofErr w:type="spellEnd"/>
      <w:r w:rsidRPr="00B855A4">
        <w:t xml:space="preserve"> nec </w:t>
      </w:r>
      <w:proofErr w:type="spellStart"/>
      <w:r w:rsidRPr="00B855A4">
        <w:t>numero</w:t>
      </w:r>
      <w:proofErr w:type="spellEnd"/>
      <w:r w:rsidRPr="00B855A4">
        <w:t xml:space="preserve"> </w:t>
      </w:r>
      <w:proofErr w:type="spellStart"/>
      <w:r w:rsidRPr="00B855A4">
        <w:t>proeliorum</w:t>
      </w:r>
      <w:proofErr w:type="spellEnd"/>
      <w:r w:rsidRPr="00B855A4">
        <w:t xml:space="preserve"> nec </w:t>
      </w:r>
      <w:proofErr w:type="spellStart"/>
      <w:r w:rsidRPr="00B855A4">
        <w:t>varietate</w:t>
      </w:r>
      <w:proofErr w:type="spellEnd"/>
      <w:r w:rsidRPr="00B855A4">
        <w:t xml:space="preserve"> </w:t>
      </w:r>
      <w:proofErr w:type="spellStart"/>
      <w:r w:rsidRPr="00B855A4">
        <w:t>regionum</w:t>
      </w:r>
      <w:proofErr w:type="spellEnd"/>
      <w:r w:rsidRPr="00B855A4">
        <w:t xml:space="preserve"> nec </w:t>
      </w:r>
      <w:proofErr w:type="spellStart"/>
      <w:r w:rsidRPr="00B855A4">
        <w:t>celeritate</w:t>
      </w:r>
      <w:proofErr w:type="spellEnd"/>
      <w:r w:rsidRPr="00B855A4">
        <w:t xml:space="preserve"> </w:t>
      </w:r>
      <w:proofErr w:type="spellStart"/>
      <w:r w:rsidRPr="00B855A4">
        <w:t>conficiendi</w:t>
      </w:r>
      <w:proofErr w:type="spellEnd"/>
      <w:r w:rsidRPr="00B855A4">
        <w:t xml:space="preserve"> nec </w:t>
      </w:r>
      <w:proofErr w:type="spellStart"/>
      <w:r w:rsidRPr="00B855A4">
        <w:t>dissimilitudine</w:t>
      </w:r>
      <w:proofErr w:type="spellEnd"/>
      <w:r w:rsidRPr="00B855A4">
        <w:t xml:space="preserve"> </w:t>
      </w:r>
      <w:proofErr w:type="spellStart"/>
      <w:r w:rsidRPr="00B855A4">
        <w:t>bellorum</w:t>
      </w:r>
      <w:proofErr w:type="spellEnd"/>
      <w:r w:rsidRPr="00B855A4">
        <w:t xml:space="preserve"> posse </w:t>
      </w:r>
      <w:proofErr w:type="spellStart"/>
      <w:proofErr w:type="gramStart"/>
      <w:r w:rsidRPr="00B855A4">
        <w:t>conferri</w:t>
      </w:r>
      <w:proofErr w:type="spellEnd"/>
      <w:r w:rsidRPr="00B855A4">
        <w:t>;</w:t>
      </w:r>
      <w:proofErr w:type="gramEnd"/>
      <w:r w:rsidRPr="00B855A4">
        <w:t xml:space="preserve"> nec </w:t>
      </w:r>
      <w:proofErr w:type="spellStart"/>
      <w:r w:rsidRPr="00B855A4">
        <w:t>vero</w:t>
      </w:r>
      <w:proofErr w:type="spellEnd"/>
      <w:r w:rsidRPr="00B855A4">
        <w:t xml:space="preserve"> </w:t>
      </w:r>
      <w:proofErr w:type="spellStart"/>
      <w:r w:rsidRPr="00B855A4">
        <w:t>disiunctissimas</w:t>
      </w:r>
      <w:proofErr w:type="spellEnd"/>
      <w:r w:rsidRPr="00B855A4">
        <w:t xml:space="preserve"> terras </w:t>
      </w:r>
      <w:proofErr w:type="spellStart"/>
      <w:r w:rsidRPr="00B855A4">
        <w:t>citius</w:t>
      </w:r>
      <w:proofErr w:type="spellEnd"/>
      <w:r w:rsidRPr="00B855A4">
        <w:t xml:space="preserve"> </w:t>
      </w:r>
      <w:proofErr w:type="spellStart"/>
      <w:r w:rsidRPr="00B855A4">
        <w:t>passibus</w:t>
      </w:r>
      <w:proofErr w:type="spellEnd"/>
      <w:r w:rsidRPr="00B855A4">
        <w:t xml:space="preserve"> </w:t>
      </w:r>
      <w:proofErr w:type="spellStart"/>
      <w:r w:rsidRPr="00B855A4">
        <w:t>cuiusquam</w:t>
      </w:r>
      <w:proofErr w:type="spellEnd"/>
      <w:r w:rsidRPr="00B855A4">
        <w:t xml:space="preserve"> </w:t>
      </w:r>
      <w:proofErr w:type="spellStart"/>
      <w:r w:rsidRPr="00B855A4">
        <w:t>potuisse</w:t>
      </w:r>
      <w:proofErr w:type="spellEnd"/>
      <w:r w:rsidRPr="00B855A4">
        <w:t xml:space="preserve"> </w:t>
      </w:r>
      <w:proofErr w:type="spellStart"/>
      <w:r w:rsidRPr="00B855A4">
        <w:t>peragrari</w:t>
      </w:r>
      <w:proofErr w:type="spellEnd"/>
      <w:r w:rsidRPr="00B855A4">
        <w:t xml:space="preserve">, </w:t>
      </w:r>
      <w:proofErr w:type="spellStart"/>
      <w:r w:rsidRPr="00B855A4">
        <w:t>quam</w:t>
      </w:r>
      <w:proofErr w:type="spellEnd"/>
      <w:r w:rsidRPr="00B855A4">
        <w:t xml:space="preserve"> </w:t>
      </w:r>
      <w:proofErr w:type="spellStart"/>
      <w:r w:rsidRPr="00B855A4">
        <w:t>tuis</w:t>
      </w:r>
      <w:proofErr w:type="spellEnd"/>
      <w:r w:rsidRPr="00B855A4">
        <w:t xml:space="preserve"> non </w:t>
      </w:r>
      <w:proofErr w:type="spellStart"/>
      <w:r w:rsidRPr="00B855A4">
        <w:t>dicam</w:t>
      </w:r>
      <w:proofErr w:type="spellEnd"/>
      <w:r w:rsidRPr="00B855A4">
        <w:t xml:space="preserve"> </w:t>
      </w:r>
      <w:proofErr w:type="spellStart"/>
      <w:r w:rsidRPr="00B855A4">
        <w:t>cursibus</w:t>
      </w:r>
      <w:proofErr w:type="spellEnd"/>
      <w:r w:rsidRPr="00B855A4">
        <w:t xml:space="preserve">, </w:t>
      </w:r>
      <w:proofErr w:type="spellStart"/>
      <w:r w:rsidRPr="00B855A4">
        <w:t>sed</w:t>
      </w:r>
      <w:proofErr w:type="spellEnd"/>
      <w:r w:rsidRPr="00B855A4">
        <w:t xml:space="preserve"> </w:t>
      </w:r>
      <w:proofErr w:type="spellStart"/>
      <w:r w:rsidRPr="00B855A4">
        <w:t>victoriis</w:t>
      </w:r>
      <w:proofErr w:type="spellEnd"/>
      <w:r w:rsidRPr="00B855A4">
        <w:t xml:space="preserve"> </w:t>
      </w:r>
      <w:proofErr w:type="spellStart"/>
      <w:r w:rsidRPr="00B855A4">
        <w:t>lustratae</w:t>
      </w:r>
      <w:proofErr w:type="spellEnd"/>
      <w:r w:rsidRPr="00B855A4">
        <w:t xml:space="preserve"> </w:t>
      </w:r>
      <w:proofErr w:type="spellStart"/>
      <w:r w:rsidRPr="00B855A4">
        <w:t>sunt</w:t>
      </w:r>
      <w:proofErr w:type="spellEnd"/>
      <w:r w:rsidRPr="00B855A4">
        <w:t>.</w:t>
      </w:r>
    </w:p>
    <w:p w14:paraId="04EB9936" w14:textId="77777777" w:rsidR="00B855A4" w:rsidRPr="00B855A4" w:rsidRDefault="00B855A4" w:rsidP="00952ED2">
      <w:pPr>
        <w:pStyle w:val="Corpsdetexte"/>
        <w:spacing w:before="55" w:line="276" w:lineRule="auto"/>
        <w:ind w:left="274"/>
        <w:jc w:val="both"/>
      </w:pPr>
    </w:p>
    <w:p w14:paraId="5D61541A" w14:textId="77777777" w:rsidR="00B855A4" w:rsidRPr="00B855A4" w:rsidRDefault="00B855A4" w:rsidP="00952ED2">
      <w:pPr>
        <w:pStyle w:val="Corpsdetexte"/>
        <w:spacing w:before="55" w:line="276" w:lineRule="auto"/>
        <w:ind w:left="274"/>
        <w:jc w:val="both"/>
      </w:pPr>
      <w:r w:rsidRPr="00B855A4">
        <w:t xml:space="preserve">Inter </w:t>
      </w:r>
      <w:proofErr w:type="spellStart"/>
      <w:r w:rsidRPr="00B855A4">
        <w:t>quos</w:t>
      </w:r>
      <w:proofErr w:type="spellEnd"/>
      <w:r w:rsidRPr="00B855A4">
        <w:t xml:space="preserve"> Paulus </w:t>
      </w:r>
      <w:proofErr w:type="spellStart"/>
      <w:r w:rsidRPr="00B855A4">
        <w:t>eminebat</w:t>
      </w:r>
      <w:proofErr w:type="spellEnd"/>
      <w:r w:rsidRPr="00B855A4">
        <w:t xml:space="preserve"> </w:t>
      </w:r>
      <w:proofErr w:type="spellStart"/>
      <w:r w:rsidRPr="00B855A4">
        <w:t>notarius</w:t>
      </w:r>
      <w:proofErr w:type="spellEnd"/>
      <w:r w:rsidRPr="00B855A4">
        <w:t xml:space="preserve"> </w:t>
      </w:r>
      <w:proofErr w:type="spellStart"/>
      <w:r w:rsidRPr="00B855A4">
        <w:t>ortus</w:t>
      </w:r>
      <w:proofErr w:type="spellEnd"/>
      <w:r w:rsidRPr="00B855A4">
        <w:t xml:space="preserve"> in </w:t>
      </w:r>
      <w:proofErr w:type="spellStart"/>
      <w:r w:rsidRPr="00B855A4">
        <w:t>Hispania</w:t>
      </w:r>
      <w:proofErr w:type="spellEnd"/>
      <w:r w:rsidRPr="00B855A4">
        <w:t xml:space="preserve">, </w:t>
      </w:r>
      <w:proofErr w:type="spellStart"/>
      <w:r w:rsidRPr="00B855A4">
        <w:t>glabro</w:t>
      </w:r>
      <w:proofErr w:type="spellEnd"/>
      <w:r w:rsidRPr="00B855A4">
        <w:t xml:space="preserve"> quidam </w:t>
      </w:r>
      <w:proofErr w:type="spellStart"/>
      <w:r w:rsidRPr="00B855A4">
        <w:t>sub</w:t>
      </w:r>
      <w:proofErr w:type="spellEnd"/>
      <w:r w:rsidRPr="00B855A4">
        <w:t xml:space="preserve"> </w:t>
      </w:r>
      <w:proofErr w:type="spellStart"/>
      <w:r w:rsidRPr="00B855A4">
        <w:t>vultu</w:t>
      </w:r>
      <w:proofErr w:type="spellEnd"/>
      <w:r w:rsidRPr="00B855A4">
        <w:t xml:space="preserve"> </w:t>
      </w:r>
      <w:proofErr w:type="spellStart"/>
      <w:r w:rsidRPr="00B855A4">
        <w:t>latens</w:t>
      </w:r>
      <w:proofErr w:type="spellEnd"/>
      <w:r w:rsidRPr="00B855A4">
        <w:t xml:space="preserve">, </w:t>
      </w:r>
      <w:proofErr w:type="spellStart"/>
      <w:r w:rsidRPr="00B855A4">
        <w:t>odorandi</w:t>
      </w:r>
      <w:proofErr w:type="spellEnd"/>
      <w:r w:rsidRPr="00B855A4">
        <w:t xml:space="preserve"> </w:t>
      </w:r>
      <w:proofErr w:type="spellStart"/>
      <w:r w:rsidRPr="00B855A4">
        <w:t>vias</w:t>
      </w:r>
      <w:proofErr w:type="spellEnd"/>
      <w:r w:rsidRPr="00B855A4">
        <w:t xml:space="preserve"> </w:t>
      </w:r>
      <w:proofErr w:type="spellStart"/>
      <w:r w:rsidRPr="00B855A4">
        <w:t>periculorum</w:t>
      </w:r>
      <w:proofErr w:type="spellEnd"/>
      <w:r w:rsidRPr="00B855A4">
        <w:t xml:space="preserve"> occultas </w:t>
      </w:r>
      <w:proofErr w:type="spellStart"/>
      <w:r w:rsidRPr="00B855A4">
        <w:t>perquam</w:t>
      </w:r>
      <w:proofErr w:type="spellEnd"/>
      <w:r w:rsidRPr="00B855A4">
        <w:t xml:space="preserve"> </w:t>
      </w:r>
      <w:proofErr w:type="spellStart"/>
      <w:r w:rsidRPr="00B855A4">
        <w:t>sagax</w:t>
      </w:r>
      <w:proofErr w:type="spellEnd"/>
      <w:r w:rsidRPr="00B855A4">
        <w:t xml:space="preserve">. </w:t>
      </w:r>
      <w:proofErr w:type="spellStart"/>
      <w:proofErr w:type="gramStart"/>
      <w:r w:rsidRPr="00B855A4">
        <w:t>is</w:t>
      </w:r>
      <w:proofErr w:type="spellEnd"/>
      <w:proofErr w:type="gramEnd"/>
      <w:r w:rsidRPr="00B855A4">
        <w:t xml:space="preserve"> in </w:t>
      </w:r>
      <w:proofErr w:type="spellStart"/>
      <w:r w:rsidRPr="00B855A4">
        <w:t>Brittanniam</w:t>
      </w:r>
      <w:proofErr w:type="spellEnd"/>
      <w:r w:rsidRPr="00B855A4">
        <w:t xml:space="preserve"> </w:t>
      </w:r>
      <w:proofErr w:type="spellStart"/>
      <w:r w:rsidRPr="00B855A4">
        <w:t>missus</w:t>
      </w:r>
      <w:proofErr w:type="spellEnd"/>
      <w:r w:rsidRPr="00B855A4">
        <w:t xml:space="preserve"> ut </w:t>
      </w:r>
      <w:proofErr w:type="spellStart"/>
      <w:r w:rsidRPr="00B855A4">
        <w:t>militares</w:t>
      </w:r>
      <w:proofErr w:type="spellEnd"/>
      <w:r w:rsidRPr="00B855A4">
        <w:t xml:space="preserve"> </w:t>
      </w:r>
      <w:proofErr w:type="spellStart"/>
      <w:r w:rsidRPr="00B855A4">
        <w:t>quosdam</w:t>
      </w:r>
      <w:proofErr w:type="spellEnd"/>
      <w:r w:rsidRPr="00B855A4">
        <w:t xml:space="preserve"> </w:t>
      </w:r>
      <w:proofErr w:type="spellStart"/>
      <w:r w:rsidRPr="00B855A4">
        <w:t>perduceret</w:t>
      </w:r>
      <w:proofErr w:type="spellEnd"/>
      <w:r w:rsidRPr="00B855A4">
        <w:t xml:space="preserve"> </w:t>
      </w:r>
      <w:proofErr w:type="spellStart"/>
      <w:r w:rsidRPr="00B855A4">
        <w:t>ausos</w:t>
      </w:r>
      <w:proofErr w:type="spellEnd"/>
      <w:r w:rsidRPr="00B855A4">
        <w:t xml:space="preserve"> conspirasse </w:t>
      </w:r>
      <w:proofErr w:type="spellStart"/>
      <w:r w:rsidRPr="00B855A4">
        <w:t>Magnentio</w:t>
      </w:r>
      <w:proofErr w:type="spellEnd"/>
      <w:r w:rsidRPr="00B855A4">
        <w:t xml:space="preserve">, cum </w:t>
      </w:r>
      <w:proofErr w:type="spellStart"/>
      <w:r w:rsidRPr="00B855A4">
        <w:t>reniti</w:t>
      </w:r>
      <w:proofErr w:type="spellEnd"/>
      <w:r w:rsidRPr="00B855A4">
        <w:t xml:space="preserve"> non </w:t>
      </w:r>
      <w:proofErr w:type="spellStart"/>
      <w:r w:rsidRPr="00B855A4">
        <w:t>possent</w:t>
      </w:r>
      <w:proofErr w:type="spellEnd"/>
      <w:r w:rsidRPr="00B855A4">
        <w:t xml:space="preserve">, </w:t>
      </w:r>
      <w:proofErr w:type="spellStart"/>
      <w:r w:rsidRPr="00B855A4">
        <w:t>iussa</w:t>
      </w:r>
      <w:proofErr w:type="spellEnd"/>
      <w:r w:rsidRPr="00B855A4">
        <w:t xml:space="preserve"> </w:t>
      </w:r>
      <w:proofErr w:type="spellStart"/>
      <w:r w:rsidRPr="00B855A4">
        <w:t>licentius</w:t>
      </w:r>
      <w:proofErr w:type="spellEnd"/>
      <w:r w:rsidRPr="00B855A4">
        <w:t xml:space="preserve"> </w:t>
      </w:r>
      <w:proofErr w:type="spellStart"/>
      <w:r w:rsidRPr="00B855A4">
        <w:t>supergressus</w:t>
      </w:r>
      <w:proofErr w:type="spellEnd"/>
      <w:r w:rsidRPr="00B855A4">
        <w:t xml:space="preserve"> </w:t>
      </w:r>
      <w:proofErr w:type="spellStart"/>
      <w:r w:rsidRPr="00B855A4">
        <w:t>fluminis</w:t>
      </w:r>
      <w:proofErr w:type="spellEnd"/>
      <w:r w:rsidRPr="00B855A4">
        <w:t xml:space="preserve"> modo </w:t>
      </w:r>
      <w:proofErr w:type="spellStart"/>
      <w:r w:rsidRPr="00B855A4">
        <w:t>fortunis</w:t>
      </w:r>
      <w:proofErr w:type="spellEnd"/>
      <w:r w:rsidRPr="00B855A4">
        <w:t xml:space="preserve"> </w:t>
      </w:r>
      <w:proofErr w:type="spellStart"/>
      <w:r w:rsidRPr="00B855A4">
        <w:t>conplurium</w:t>
      </w:r>
      <w:proofErr w:type="spellEnd"/>
      <w:r w:rsidRPr="00B855A4">
        <w:t xml:space="preserve"> </w:t>
      </w:r>
      <w:proofErr w:type="spellStart"/>
      <w:r w:rsidRPr="00B855A4">
        <w:t>sese</w:t>
      </w:r>
      <w:proofErr w:type="spellEnd"/>
      <w:r w:rsidRPr="00B855A4">
        <w:t xml:space="preserve"> </w:t>
      </w:r>
      <w:proofErr w:type="spellStart"/>
      <w:r w:rsidRPr="00B855A4">
        <w:t>repentinus</w:t>
      </w:r>
      <w:proofErr w:type="spellEnd"/>
      <w:r w:rsidRPr="00B855A4">
        <w:t xml:space="preserve"> </w:t>
      </w:r>
      <w:proofErr w:type="spellStart"/>
      <w:r w:rsidRPr="00B855A4">
        <w:t>infudit</w:t>
      </w:r>
      <w:proofErr w:type="spellEnd"/>
      <w:r w:rsidRPr="00B855A4">
        <w:t xml:space="preserve"> et </w:t>
      </w:r>
      <w:proofErr w:type="spellStart"/>
      <w:r w:rsidRPr="00B855A4">
        <w:t>ferebatur</w:t>
      </w:r>
      <w:proofErr w:type="spellEnd"/>
      <w:r w:rsidRPr="00B855A4">
        <w:t xml:space="preserve"> per </w:t>
      </w:r>
      <w:proofErr w:type="spellStart"/>
      <w:r w:rsidRPr="00B855A4">
        <w:t>strages</w:t>
      </w:r>
      <w:proofErr w:type="spellEnd"/>
      <w:r w:rsidRPr="00B855A4">
        <w:t xml:space="preserve"> </w:t>
      </w:r>
      <w:proofErr w:type="spellStart"/>
      <w:r w:rsidRPr="00B855A4">
        <w:t>multiplices</w:t>
      </w:r>
      <w:proofErr w:type="spellEnd"/>
      <w:r w:rsidRPr="00B855A4">
        <w:t xml:space="preserve"> </w:t>
      </w:r>
      <w:proofErr w:type="spellStart"/>
      <w:r w:rsidRPr="00B855A4">
        <w:t>ac</w:t>
      </w:r>
      <w:proofErr w:type="spellEnd"/>
      <w:r w:rsidRPr="00B855A4">
        <w:t xml:space="preserve"> ruinas, </w:t>
      </w:r>
      <w:proofErr w:type="spellStart"/>
      <w:r w:rsidRPr="00B855A4">
        <w:t>vinculis</w:t>
      </w:r>
      <w:proofErr w:type="spellEnd"/>
      <w:r w:rsidRPr="00B855A4">
        <w:t xml:space="preserve"> membra </w:t>
      </w:r>
      <w:proofErr w:type="spellStart"/>
      <w:r w:rsidRPr="00B855A4">
        <w:t>ingenuorum</w:t>
      </w:r>
      <w:proofErr w:type="spellEnd"/>
      <w:r w:rsidRPr="00B855A4">
        <w:t xml:space="preserve"> </w:t>
      </w:r>
      <w:proofErr w:type="spellStart"/>
      <w:r w:rsidRPr="00B855A4">
        <w:t>adfligens</w:t>
      </w:r>
      <w:proofErr w:type="spellEnd"/>
      <w:r w:rsidRPr="00B855A4">
        <w:t xml:space="preserve"> et </w:t>
      </w:r>
      <w:proofErr w:type="spellStart"/>
      <w:r w:rsidRPr="00B855A4">
        <w:t>quosdam</w:t>
      </w:r>
      <w:proofErr w:type="spellEnd"/>
      <w:r w:rsidRPr="00B855A4">
        <w:t xml:space="preserve"> </w:t>
      </w:r>
      <w:proofErr w:type="spellStart"/>
      <w:r w:rsidRPr="00B855A4">
        <w:t>obterens</w:t>
      </w:r>
      <w:proofErr w:type="spellEnd"/>
      <w:r w:rsidRPr="00B855A4">
        <w:t xml:space="preserve"> </w:t>
      </w:r>
      <w:proofErr w:type="spellStart"/>
      <w:r w:rsidRPr="00B855A4">
        <w:t>manicis</w:t>
      </w:r>
      <w:proofErr w:type="spellEnd"/>
      <w:r w:rsidRPr="00B855A4">
        <w:t xml:space="preserve">, </w:t>
      </w:r>
      <w:proofErr w:type="spellStart"/>
      <w:r w:rsidRPr="00B855A4">
        <w:t>crimina</w:t>
      </w:r>
      <w:proofErr w:type="spellEnd"/>
      <w:r w:rsidRPr="00B855A4">
        <w:t xml:space="preserve"> </w:t>
      </w:r>
      <w:proofErr w:type="spellStart"/>
      <w:r w:rsidRPr="00B855A4">
        <w:t>scilicet</w:t>
      </w:r>
      <w:proofErr w:type="spellEnd"/>
      <w:r w:rsidRPr="00B855A4">
        <w:t xml:space="preserve"> </w:t>
      </w:r>
      <w:proofErr w:type="spellStart"/>
      <w:r w:rsidRPr="00B855A4">
        <w:t>multa</w:t>
      </w:r>
      <w:proofErr w:type="spellEnd"/>
      <w:r w:rsidRPr="00B855A4">
        <w:t xml:space="preserve"> </w:t>
      </w:r>
      <w:proofErr w:type="spellStart"/>
      <w:r w:rsidRPr="00B855A4">
        <w:t>consarcinando</w:t>
      </w:r>
      <w:proofErr w:type="spellEnd"/>
      <w:r w:rsidRPr="00B855A4">
        <w:t xml:space="preserve"> a </w:t>
      </w:r>
      <w:proofErr w:type="spellStart"/>
      <w:r w:rsidRPr="00B855A4">
        <w:t>veritate</w:t>
      </w:r>
      <w:proofErr w:type="spellEnd"/>
      <w:r w:rsidRPr="00B855A4">
        <w:t xml:space="preserve"> longe </w:t>
      </w:r>
      <w:proofErr w:type="spellStart"/>
      <w:r w:rsidRPr="00B855A4">
        <w:t>discreta</w:t>
      </w:r>
      <w:proofErr w:type="spellEnd"/>
      <w:r w:rsidRPr="00B855A4">
        <w:t xml:space="preserve">. </w:t>
      </w:r>
      <w:proofErr w:type="spellStart"/>
      <w:proofErr w:type="gramStart"/>
      <w:r w:rsidRPr="00B855A4">
        <w:t>unde</w:t>
      </w:r>
      <w:proofErr w:type="spellEnd"/>
      <w:proofErr w:type="gramEnd"/>
      <w:r w:rsidRPr="00B855A4">
        <w:t xml:space="preserve"> </w:t>
      </w:r>
      <w:proofErr w:type="spellStart"/>
      <w:r w:rsidRPr="00B855A4">
        <w:t>admissum</w:t>
      </w:r>
      <w:proofErr w:type="spellEnd"/>
      <w:r w:rsidRPr="00B855A4">
        <w:t xml:space="preserve"> est </w:t>
      </w:r>
      <w:proofErr w:type="spellStart"/>
      <w:r w:rsidRPr="00B855A4">
        <w:t>facinus</w:t>
      </w:r>
      <w:proofErr w:type="spellEnd"/>
      <w:r w:rsidRPr="00B855A4">
        <w:t xml:space="preserve"> </w:t>
      </w:r>
      <w:proofErr w:type="spellStart"/>
      <w:r w:rsidRPr="00B855A4">
        <w:t>impium</w:t>
      </w:r>
      <w:proofErr w:type="spellEnd"/>
      <w:r w:rsidRPr="00B855A4">
        <w:t xml:space="preserve">, quod </w:t>
      </w:r>
      <w:proofErr w:type="spellStart"/>
      <w:r w:rsidRPr="00B855A4">
        <w:t>Constanti</w:t>
      </w:r>
      <w:proofErr w:type="spellEnd"/>
      <w:r w:rsidRPr="00B855A4">
        <w:t xml:space="preserve"> </w:t>
      </w:r>
      <w:proofErr w:type="spellStart"/>
      <w:r w:rsidRPr="00B855A4">
        <w:t>tempus</w:t>
      </w:r>
      <w:proofErr w:type="spellEnd"/>
      <w:r w:rsidRPr="00B855A4">
        <w:t xml:space="preserve"> nota </w:t>
      </w:r>
      <w:proofErr w:type="spellStart"/>
      <w:r w:rsidRPr="00B855A4">
        <w:t>inusserat</w:t>
      </w:r>
      <w:proofErr w:type="spellEnd"/>
      <w:r w:rsidRPr="00B855A4">
        <w:t xml:space="preserve"> </w:t>
      </w:r>
      <w:proofErr w:type="spellStart"/>
      <w:r w:rsidRPr="00B855A4">
        <w:t>sempiterna</w:t>
      </w:r>
      <w:proofErr w:type="spellEnd"/>
      <w:r w:rsidRPr="00B855A4">
        <w:t xml:space="preserve">. </w:t>
      </w:r>
    </w:p>
    <w:p w14:paraId="199E747B" w14:textId="77777777" w:rsidR="00B855A4" w:rsidRDefault="00B855A4" w:rsidP="00B855A4">
      <w:pPr>
        <w:pStyle w:val="Corpsdetexte"/>
        <w:spacing w:before="55" w:line="283" w:lineRule="auto"/>
        <w:jc w:val="both"/>
      </w:pPr>
    </w:p>
    <w:p w14:paraId="2F48C586" w14:textId="77777777" w:rsidR="00727956" w:rsidRDefault="00727956">
      <w:pPr>
        <w:pStyle w:val="Corpsdetexte"/>
        <w:sectPr w:rsidR="00727956">
          <w:footerReference w:type="default" r:id="rId8"/>
          <w:type w:val="continuous"/>
          <w:pgSz w:w="12240" w:h="15840"/>
          <w:pgMar w:top="0" w:right="1440" w:bottom="0" w:left="1440" w:header="720" w:footer="720" w:gutter="0"/>
          <w:cols w:space="720"/>
        </w:sectPr>
      </w:pPr>
    </w:p>
    <w:p w14:paraId="4AA6FE71" w14:textId="77777777" w:rsidR="00767129" w:rsidRDefault="00767129">
      <w:pPr>
        <w:spacing w:before="53" w:line="244" w:lineRule="auto"/>
        <w:ind w:left="2483"/>
        <w:rPr>
          <w:color w:val="017C50"/>
          <w:sz w:val="18"/>
        </w:rPr>
      </w:pPr>
    </w:p>
    <w:p w14:paraId="4B9B983F" w14:textId="77777777" w:rsidR="00767129" w:rsidRDefault="00767129" w:rsidP="00B855A4">
      <w:pPr>
        <w:spacing w:before="53" w:line="244" w:lineRule="auto"/>
        <w:rPr>
          <w:color w:val="017C50"/>
          <w:sz w:val="18"/>
        </w:rPr>
      </w:pPr>
    </w:p>
    <w:p w14:paraId="66AB3F36" w14:textId="77777777" w:rsidR="00767129" w:rsidRDefault="00767129">
      <w:pPr>
        <w:spacing w:before="53" w:line="244" w:lineRule="auto"/>
        <w:ind w:left="2483"/>
        <w:rPr>
          <w:color w:val="017C50"/>
          <w:sz w:val="18"/>
        </w:rPr>
      </w:pPr>
    </w:p>
    <w:p w14:paraId="2B10A4BE" w14:textId="5B04DF5D" w:rsidR="00727956" w:rsidRDefault="00000000" w:rsidP="00240764">
      <w:pPr>
        <w:spacing w:before="53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2A9FF028" wp14:editId="66BAD5A1">
                <wp:simplePos x="0" y="0"/>
                <wp:positionH relativeFrom="page">
                  <wp:posOffset>5638165</wp:posOffset>
                </wp:positionH>
                <wp:positionV relativeFrom="page">
                  <wp:posOffset>0</wp:posOffset>
                </wp:positionV>
                <wp:extent cx="2106000" cy="1036800"/>
                <wp:effectExtent l="0" t="0" r="889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6000" cy="1036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7565" h="1037590">
                              <a:moveTo>
                                <a:pt x="2107136" y="0"/>
                              </a:moveTo>
                              <a:lnTo>
                                <a:pt x="2106052" y="47499"/>
                              </a:lnTo>
                              <a:lnTo>
                                <a:pt x="2102831" y="94450"/>
                              </a:lnTo>
                              <a:lnTo>
                                <a:pt x="2097519" y="140806"/>
                              </a:lnTo>
                              <a:lnTo>
                                <a:pt x="2090164" y="186522"/>
                              </a:lnTo>
                              <a:lnTo>
                                <a:pt x="2080810" y="231552"/>
                              </a:lnTo>
                              <a:lnTo>
                                <a:pt x="2069506" y="275850"/>
                              </a:lnTo>
                              <a:lnTo>
                                <a:pt x="2056297" y="319371"/>
                              </a:lnTo>
                              <a:lnTo>
                                <a:pt x="2041230" y="362069"/>
                              </a:lnTo>
                              <a:lnTo>
                                <a:pt x="2024351" y="403897"/>
                              </a:lnTo>
                              <a:lnTo>
                                <a:pt x="2005707" y="444811"/>
                              </a:lnTo>
                              <a:lnTo>
                                <a:pt x="1985344" y="484764"/>
                              </a:lnTo>
                              <a:lnTo>
                                <a:pt x="1963308" y="523711"/>
                              </a:lnTo>
                              <a:lnTo>
                                <a:pt x="1939647" y="561606"/>
                              </a:lnTo>
                              <a:lnTo>
                                <a:pt x="1914406" y="598403"/>
                              </a:lnTo>
                              <a:lnTo>
                                <a:pt x="1887633" y="634057"/>
                              </a:lnTo>
                              <a:lnTo>
                                <a:pt x="1859372" y="668521"/>
                              </a:lnTo>
                              <a:lnTo>
                                <a:pt x="1829672" y="701750"/>
                              </a:lnTo>
                              <a:lnTo>
                                <a:pt x="1798579" y="733698"/>
                              </a:lnTo>
                              <a:lnTo>
                                <a:pt x="1766138" y="764320"/>
                              </a:lnTo>
                              <a:lnTo>
                                <a:pt x="1732397" y="793569"/>
                              </a:lnTo>
                              <a:lnTo>
                                <a:pt x="1697401" y="821400"/>
                              </a:lnTo>
                              <a:lnTo>
                                <a:pt x="1661198" y="847767"/>
                              </a:lnTo>
                              <a:lnTo>
                                <a:pt x="1623833" y="872624"/>
                              </a:lnTo>
                              <a:lnTo>
                                <a:pt x="1585354" y="895926"/>
                              </a:lnTo>
                              <a:lnTo>
                                <a:pt x="1545807" y="917627"/>
                              </a:lnTo>
                              <a:lnTo>
                                <a:pt x="1505238" y="937681"/>
                              </a:lnTo>
                              <a:lnTo>
                                <a:pt x="1463693" y="956042"/>
                              </a:lnTo>
                              <a:lnTo>
                                <a:pt x="1421220" y="972665"/>
                              </a:lnTo>
                              <a:lnTo>
                                <a:pt x="1377864" y="987503"/>
                              </a:lnTo>
                              <a:lnTo>
                                <a:pt x="1333672" y="1000511"/>
                              </a:lnTo>
                              <a:lnTo>
                                <a:pt x="1288690" y="1011644"/>
                              </a:lnTo>
                              <a:lnTo>
                                <a:pt x="1242966" y="1020855"/>
                              </a:lnTo>
                              <a:lnTo>
                                <a:pt x="1196545" y="1028099"/>
                              </a:lnTo>
                              <a:lnTo>
                                <a:pt x="1149474" y="1033330"/>
                              </a:lnTo>
                              <a:lnTo>
                                <a:pt x="1101799" y="1036502"/>
                              </a:lnTo>
                              <a:lnTo>
                                <a:pt x="1053568" y="1037570"/>
                              </a:lnTo>
                              <a:lnTo>
                                <a:pt x="1005336" y="1036502"/>
                              </a:lnTo>
                              <a:lnTo>
                                <a:pt x="957661" y="1033330"/>
                              </a:lnTo>
                              <a:lnTo>
                                <a:pt x="910590" y="1028099"/>
                              </a:lnTo>
                              <a:lnTo>
                                <a:pt x="864169" y="1020855"/>
                              </a:lnTo>
                              <a:lnTo>
                                <a:pt x="818445" y="1011644"/>
                              </a:lnTo>
                              <a:lnTo>
                                <a:pt x="773463" y="1000511"/>
                              </a:lnTo>
                              <a:lnTo>
                                <a:pt x="729272" y="987503"/>
                              </a:lnTo>
                              <a:lnTo>
                                <a:pt x="685916" y="972665"/>
                              </a:lnTo>
                              <a:lnTo>
                                <a:pt x="643442" y="956042"/>
                              </a:lnTo>
                              <a:lnTo>
                                <a:pt x="601898" y="937681"/>
                              </a:lnTo>
                              <a:lnTo>
                                <a:pt x="561328" y="917627"/>
                              </a:lnTo>
                              <a:lnTo>
                                <a:pt x="521781" y="895926"/>
                              </a:lnTo>
                              <a:lnTo>
                                <a:pt x="483302" y="872624"/>
                              </a:lnTo>
                              <a:lnTo>
                                <a:pt x="445937" y="847767"/>
                              </a:lnTo>
                              <a:lnTo>
                                <a:pt x="409734" y="821400"/>
                              </a:lnTo>
                              <a:lnTo>
                                <a:pt x="374739" y="793569"/>
                              </a:lnTo>
                              <a:lnTo>
                                <a:pt x="340997" y="764320"/>
                              </a:lnTo>
                              <a:lnTo>
                                <a:pt x="308556" y="733698"/>
                              </a:lnTo>
                              <a:lnTo>
                                <a:pt x="277463" y="701750"/>
                              </a:lnTo>
                              <a:lnTo>
                                <a:pt x="247763" y="668521"/>
                              </a:lnTo>
                              <a:lnTo>
                                <a:pt x="219503" y="634057"/>
                              </a:lnTo>
                              <a:lnTo>
                                <a:pt x="192729" y="598403"/>
                              </a:lnTo>
                              <a:lnTo>
                                <a:pt x="167488" y="561606"/>
                              </a:lnTo>
                              <a:lnTo>
                                <a:pt x="143827" y="523711"/>
                              </a:lnTo>
                              <a:lnTo>
                                <a:pt x="121792" y="484764"/>
                              </a:lnTo>
                              <a:lnTo>
                                <a:pt x="101429" y="444811"/>
                              </a:lnTo>
                              <a:lnTo>
                                <a:pt x="82784" y="403897"/>
                              </a:lnTo>
                              <a:lnTo>
                                <a:pt x="65905" y="362069"/>
                              </a:lnTo>
                              <a:lnTo>
                                <a:pt x="50838" y="319371"/>
                              </a:lnTo>
                              <a:lnTo>
                                <a:pt x="37629" y="275850"/>
                              </a:lnTo>
                              <a:lnTo>
                                <a:pt x="26325" y="231552"/>
                              </a:lnTo>
                              <a:lnTo>
                                <a:pt x="16972" y="186522"/>
                              </a:lnTo>
                              <a:lnTo>
                                <a:pt x="9616" y="140806"/>
                              </a:lnTo>
                              <a:lnTo>
                                <a:pt x="4304" y="94450"/>
                              </a:lnTo>
                              <a:lnTo>
                                <a:pt x="1083" y="47499"/>
                              </a:lnTo>
                              <a:lnTo>
                                <a:pt x="0" y="0"/>
                              </a:lnTo>
                              <a:lnTo>
                                <a:pt x="2107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8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D252B" id="Graphic 5" o:spid="_x0000_s1026" style="position:absolute;margin-left:443.95pt;margin-top:0;width:165.85pt;height:81.65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107565,1037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" path="m2107136,r-1084,47499l2102831,94450r-5312,46356l2090164,186522r-9354,45030l2069506,275850r-13209,43521l2041230,362069r-16879,41828l2005707,444811r-20363,39953l1963308,523711r-23661,37895l1914406,598403r-26773,35654l1859372,668521r-29700,33229l1798579,733698r-32441,30622l1732397,793569r-34996,27831l1661198,847767r-37365,24857l1585354,895926r-39547,21701l1505238,937681r-41545,18361l1421220,972665r-43356,14838l1333672,1000511r-44982,11133l1242966,1020855r-46421,7244l1149474,1033330r-47675,3172l1053568,1037570r-48232,-1068l957661,1033330r-47071,-5231l864169,1020855r-45724,-9211l773463,1000511,729272,987503,685916,972665,643442,956042,601898,937681,561328,917627,521781,895926,483302,872624,445937,847767,409734,821400,374739,793569,340997,764320,308556,733698,277463,701750,247763,668521,219503,634057,192729,598403,167488,561606,143827,523711,121792,484764,101429,444811,82784,403897,65905,362069,50838,319371,37629,275850,26325,231552,16972,186522,9616,140806,4304,94450,1083,47499,,,2107136,xe" fillcolor="#0078ff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547A07B7" wp14:editId="6732FDDD">
                <wp:simplePos x="0" y="0"/>
                <wp:positionH relativeFrom="page">
                  <wp:posOffset>6509233</wp:posOffset>
                </wp:positionH>
                <wp:positionV relativeFrom="page">
                  <wp:posOffset>8902679</wp:posOffset>
                </wp:positionV>
                <wp:extent cx="1263650" cy="115633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50" cy="1156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50" h="1156335">
                              <a:moveTo>
                                <a:pt x="351880" y="1155720"/>
                              </a:moveTo>
                              <a:lnTo>
                                <a:pt x="0" y="1155720"/>
                              </a:lnTo>
                              <a:lnTo>
                                <a:pt x="2927" y="1118773"/>
                              </a:lnTo>
                              <a:lnTo>
                                <a:pt x="10021" y="1062189"/>
                              </a:lnTo>
                              <a:lnTo>
                                <a:pt x="19652" y="1006231"/>
                              </a:lnTo>
                              <a:lnTo>
                                <a:pt x="31791" y="950925"/>
                              </a:lnTo>
                              <a:lnTo>
                                <a:pt x="44372" y="903625"/>
                              </a:lnTo>
                              <a:lnTo>
                                <a:pt x="58793" y="856950"/>
                              </a:lnTo>
                              <a:lnTo>
                                <a:pt x="75033" y="810942"/>
                              </a:lnTo>
                              <a:lnTo>
                                <a:pt x="93071" y="765647"/>
                              </a:lnTo>
                              <a:lnTo>
                                <a:pt x="112887" y="721108"/>
                              </a:lnTo>
                              <a:lnTo>
                                <a:pt x="134460" y="677369"/>
                              </a:lnTo>
                              <a:lnTo>
                                <a:pt x="157769" y="634473"/>
                              </a:lnTo>
                              <a:lnTo>
                                <a:pt x="182794" y="592466"/>
                              </a:lnTo>
                              <a:lnTo>
                                <a:pt x="209513" y="551390"/>
                              </a:lnTo>
                              <a:lnTo>
                                <a:pt x="237906" y="511289"/>
                              </a:lnTo>
                              <a:lnTo>
                                <a:pt x="267952" y="472209"/>
                              </a:lnTo>
                              <a:lnTo>
                                <a:pt x="299630" y="434191"/>
                              </a:lnTo>
                              <a:lnTo>
                                <a:pt x="333643" y="396480"/>
                              </a:lnTo>
                              <a:lnTo>
                                <a:pt x="334176" y="395994"/>
                              </a:lnTo>
                              <a:lnTo>
                                <a:pt x="368117" y="361198"/>
                              </a:lnTo>
                              <a:lnTo>
                                <a:pt x="368788" y="360587"/>
                              </a:lnTo>
                              <a:lnTo>
                                <a:pt x="404252" y="326959"/>
                              </a:lnTo>
                              <a:lnTo>
                                <a:pt x="441942" y="293874"/>
                              </a:lnTo>
                              <a:lnTo>
                                <a:pt x="480532" y="262524"/>
                              </a:lnTo>
                              <a:lnTo>
                                <a:pt x="519991" y="232914"/>
                              </a:lnTo>
                              <a:lnTo>
                                <a:pt x="560289" y="205048"/>
                              </a:lnTo>
                              <a:lnTo>
                                <a:pt x="601396" y="178931"/>
                              </a:lnTo>
                              <a:lnTo>
                                <a:pt x="643280" y="154568"/>
                              </a:lnTo>
                              <a:lnTo>
                                <a:pt x="685911" y="131962"/>
                              </a:lnTo>
                              <a:lnTo>
                                <a:pt x="729258" y="111118"/>
                              </a:lnTo>
                              <a:lnTo>
                                <a:pt x="773290" y="92041"/>
                              </a:lnTo>
                              <a:lnTo>
                                <a:pt x="817976" y="74735"/>
                              </a:lnTo>
                              <a:lnTo>
                                <a:pt x="863286" y="59204"/>
                              </a:lnTo>
                              <a:lnTo>
                                <a:pt x="909190" y="45454"/>
                              </a:lnTo>
                              <a:lnTo>
                                <a:pt x="955656" y="33489"/>
                              </a:lnTo>
                              <a:lnTo>
                                <a:pt x="1002653" y="23312"/>
                              </a:lnTo>
                              <a:lnTo>
                                <a:pt x="1050151" y="14929"/>
                              </a:lnTo>
                              <a:lnTo>
                                <a:pt x="1096877" y="8541"/>
                              </a:lnTo>
                              <a:lnTo>
                                <a:pt x="1143971" y="3893"/>
                              </a:lnTo>
                              <a:lnTo>
                                <a:pt x="1191382" y="1030"/>
                              </a:lnTo>
                              <a:lnTo>
                                <a:pt x="1239061" y="0"/>
                              </a:lnTo>
                              <a:lnTo>
                                <a:pt x="1263166" y="426"/>
                              </a:lnTo>
                              <a:lnTo>
                                <a:pt x="1263166" y="13624"/>
                              </a:lnTo>
                              <a:lnTo>
                                <a:pt x="638236" y="583533"/>
                              </a:lnTo>
                              <a:lnTo>
                                <a:pt x="602177" y="618262"/>
                              </a:lnTo>
                              <a:lnTo>
                                <a:pt x="568320" y="654642"/>
                              </a:lnTo>
                              <a:lnTo>
                                <a:pt x="536706" y="692587"/>
                              </a:lnTo>
                              <a:lnTo>
                                <a:pt x="507377" y="732009"/>
                              </a:lnTo>
                              <a:lnTo>
                                <a:pt x="480377" y="772824"/>
                              </a:lnTo>
                              <a:lnTo>
                                <a:pt x="455748" y="814943"/>
                              </a:lnTo>
                              <a:lnTo>
                                <a:pt x="433531" y="858281"/>
                              </a:lnTo>
                              <a:lnTo>
                                <a:pt x="413770" y="902751"/>
                              </a:lnTo>
                              <a:lnTo>
                                <a:pt x="396506" y="948266"/>
                              </a:lnTo>
                              <a:lnTo>
                                <a:pt x="381783" y="994741"/>
                              </a:lnTo>
                              <a:lnTo>
                                <a:pt x="369642" y="1042088"/>
                              </a:lnTo>
                              <a:lnTo>
                                <a:pt x="360125" y="1090221"/>
                              </a:lnTo>
                              <a:lnTo>
                                <a:pt x="353276" y="1139054"/>
                              </a:lnTo>
                              <a:lnTo>
                                <a:pt x="351880" y="1155720"/>
                              </a:lnTo>
                              <a:close/>
                            </a:path>
                            <a:path w="1263650" h="1156335">
                              <a:moveTo>
                                <a:pt x="1263166" y="351222"/>
                              </a:moveTo>
                              <a:lnTo>
                                <a:pt x="1217562" y="350863"/>
                              </a:lnTo>
                              <a:lnTo>
                                <a:pt x="1168276" y="353223"/>
                              </a:lnTo>
                              <a:lnTo>
                                <a:pt x="1119446" y="358299"/>
                              </a:lnTo>
                              <a:lnTo>
                                <a:pt x="1071161" y="366058"/>
                              </a:lnTo>
                              <a:lnTo>
                                <a:pt x="1023513" y="376464"/>
                              </a:lnTo>
                              <a:lnTo>
                                <a:pt x="976591" y="389483"/>
                              </a:lnTo>
                              <a:lnTo>
                                <a:pt x="930487" y="405080"/>
                              </a:lnTo>
                              <a:lnTo>
                                <a:pt x="885289" y="423220"/>
                              </a:lnTo>
                              <a:lnTo>
                                <a:pt x="841090" y="443870"/>
                              </a:lnTo>
                              <a:lnTo>
                                <a:pt x="797978" y="466995"/>
                              </a:lnTo>
                              <a:lnTo>
                                <a:pt x="756044" y="492560"/>
                              </a:lnTo>
                              <a:lnTo>
                                <a:pt x="715376" y="520533"/>
                              </a:lnTo>
                              <a:lnTo>
                                <a:pt x="676055" y="550889"/>
                              </a:lnTo>
                              <a:lnTo>
                                <a:pt x="638236" y="583533"/>
                              </a:lnTo>
                              <a:lnTo>
                                <a:pt x="1263166" y="13624"/>
                              </a:lnTo>
                              <a:lnTo>
                                <a:pt x="1263166" y="3512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4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40303" id="Graphic 6" o:spid="_x0000_s1026" style="position:absolute;margin-left:512.55pt;margin-top:701pt;width:99.5pt;height:91.05pt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263650,1156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" path="m351880,1155720l,1155720r2927,-36947l10021,1062189r9631,-55958l31791,950925,44372,903625,58793,856950,75033,810942,93071,765647r19816,-44539l134460,677369r23309,-42896l182794,592466r26719,-41076l237906,511289r30046,-39080l299630,434191r34013,-37711l334176,395994r33941,-34796l368788,360587r35464,-33628l441942,293874r38590,-31350l519991,232914r40298,-27866l601396,178931r41884,-24363l685911,131962r43347,-20844l773290,92041,817976,74735,863286,59204,909190,45454,955656,33489r46997,-10177l1050151,14929r46726,-6388l1143971,3893r47411,-2863l1239061,r24105,426l1263166,13624,638236,583533r-36059,34729l568320,654642r-31614,37945l507377,732009r-27000,40815l455748,814943r-22217,43338l413770,902751r-17264,45515l381783,994741r-12141,47347l360125,1090221r-6849,48833l351880,1155720xem1263166,351222r-45604,-359l1168276,353223r-48830,5076l1071161,366058r-47648,10406l976591,389483r-46104,15597l885289,423220r-44199,20650l797978,466995r-41934,25565l715376,520533r-39321,30356l638236,583533,1263166,13624r,337598xe" fillcolor="#ffb400" stroked="f">
                <v:path arrowok="t"/>
                <w10:wrap anchorx="page" anchory="page"/>
              </v:shape>
            </w:pict>
          </mc:Fallback>
        </mc:AlternateContent>
      </w:r>
    </w:p>
    <w:p w14:paraId="4ACFE1B5" w14:textId="5BCF7088" w:rsidR="00767129" w:rsidRDefault="00240764">
      <w:pPr>
        <w:spacing w:before="53"/>
        <w:ind w:left="310"/>
      </w:pPr>
      <w:r>
        <w:rPr>
          <w:noProof/>
          <w:color w:val="017C50"/>
          <w:sz w:val="18"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 wp14:anchorId="5EAE74AA" wp14:editId="2B0901C9">
                <wp:simplePos x="0" y="0"/>
                <wp:positionH relativeFrom="column">
                  <wp:posOffset>-605155</wp:posOffset>
                </wp:positionH>
                <wp:positionV relativeFrom="page">
                  <wp:posOffset>8601710</wp:posOffset>
                </wp:positionV>
                <wp:extent cx="1220400" cy="1220400"/>
                <wp:effectExtent l="0" t="0" r="0" b="0"/>
                <wp:wrapNone/>
                <wp:docPr id="1902783959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0" cy="1220400"/>
                        </a:xfrm>
                        <a:prstGeom prst="ellipse">
                          <a:avLst/>
                        </a:prstGeom>
                        <a:solidFill>
                          <a:srgbClr val="8237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DC9D53" id="Ellipse 5" o:spid="_x0000_s1026" style="position:absolute;margin-left:-47.65pt;margin-top:677.3pt;width:96.1pt;height:96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" fillcolor="#8237ff" stroked="f" strokeweight="2pt">
                <w10:wrap anchory="page"/>
                <w10:anchorlock/>
              </v:oval>
            </w:pict>
          </mc:Fallback>
        </mc:AlternateContent>
      </w:r>
      <w:r w:rsidR="00000000">
        <w:br w:type="column"/>
      </w:r>
    </w:p>
    <w:p w14:paraId="0046909D" w14:textId="77777777" w:rsidR="00767129" w:rsidRDefault="00767129">
      <w:pPr>
        <w:spacing w:before="53"/>
        <w:ind w:left="310"/>
      </w:pPr>
    </w:p>
    <w:p w14:paraId="6C7BE332" w14:textId="77777777" w:rsidR="00767129" w:rsidRDefault="00767129">
      <w:pPr>
        <w:spacing w:before="53"/>
        <w:ind w:left="310"/>
      </w:pPr>
    </w:p>
    <w:p w14:paraId="5F576DFA" w14:textId="77777777" w:rsidR="00952ED2" w:rsidRDefault="00952ED2" w:rsidP="00952ED2">
      <w:pPr>
        <w:spacing w:before="53"/>
        <w:ind w:left="310"/>
      </w:pPr>
    </w:p>
    <w:p w14:paraId="10A6DC47" w14:textId="238CE7DF" w:rsidR="00727956" w:rsidRDefault="00727956" w:rsidP="00952ED2">
      <w:pPr>
        <w:spacing w:before="5"/>
        <w:ind w:left="310"/>
        <w:rPr>
          <w:sz w:val="18"/>
        </w:rPr>
      </w:pPr>
    </w:p>
    <w:sectPr w:rsidR="00727956">
      <w:type w:val="continuous"/>
      <w:pgSz w:w="12240" w:h="15840"/>
      <w:pgMar w:top="0" w:right="1440" w:bottom="0" w:left="1440" w:header="720" w:footer="720" w:gutter="0"/>
      <w:cols w:num="2" w:space="720" w:equalWidth="0">
        <w:col w:w="5541" w:space="502"/>
        <w:col w:w="331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C62E8" w14:textId="77777777" w:rsidR="009C7142" w:rsidRDefault="009C7142" w:rsidP="00CB3020">
      <w:r>
        <w:separator/>
      </w:r>
    </w:p>
  </w:endnote>
  <w:endnote w:type="continuationSeparator" w:id="0">
    <w:p w14:paraId="1A1B0F62" w14:textId="77777777" w:rsidR="009C7142" w:rsidRDefault="009C7142" w:rsidP="00CB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 Vietnam Pro Light">
    <w:altName w:val="Be Vietnam Pro Light"/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Be Vietnam Pro SemiBold">
    <w:altName w:val="Be Vietnam Pro SemiBold"/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3694B" w14:textId="7523301F" w:rsidR="003203BA" w:rsidRPr="00CB4615" w:rsidRDefault="003203BA" w:rsidP="003203BA">
    <w:pPr>
      <w:spacing w:line="188" w:lineRule="exact"/>
      <w:jc w:val="center"/>
      <w:rPr>
        <w:sz w:val="18"/>
      </w:rPr>
    </w:pPr>
    <w:r w:rsidRPr="00CB4615">
      <w:rPr>
        <w:spacing w:val="-2"/>
        <w:sz w:val="18"/>
      </w:rPr>
      <w:t>Centre</w:t>
    </w:r>
    <w:r w:rsidRPr="00CB4615">
      <w:rPr>
        <w:spacing w:val="-1"/>
        <w:sz w:val="18"/>
      </w:rPr>
      <w:t xml:space="preserve"> </w:t>
    </w:r>
    <w:r w:rsidRPr="00CB4615">
      <w:rPr>
        <w:spacing w:val="-2"/>
        <w:sz w:val="18"/>
      </w:rPr>
      <w:t>national</w:t>
    </w:r>
  </w:p>
  <w:p w14:paraId="5EEB448D" w14:textId="77777777" w:rsidR="003203BA" w:rsidRPr="00CB4615" w:rsidRDefault="003203BA" w:rsidP="003203BA">
    <w:pPr>
      <w:spacing w:line="245" w:lineRule="exact"/>
      <w:jc w:val="center"/>
      <w:rPr>
        <w:sz w:val="18"/>
      </w:rPr>
    </w:pPr>
    <w:r w:rsidRPr="00CB4615">
      <w:rPr>
        <w:sz w:val="18"/>
      </w:rPr>
      <w:t>7331,</w:t>
    </w:r>
    <w:r w:rsidRPr="00CB4615">
      <w:rPr>
        <w:spacing w:val="-7"/>
        <w:sz w:val="18"/>
      </w:rPr>
      <w:t xml:space="preserve"> </w:t>
    </w:r>
    <w:r w:rsidRPr="00CB4615">
      <w:rPr>
        <w:sz w:val="18"/>
      </w:rPr>
      <w:t>rue</w:t>
    </w:r>
    <w:r w:rsidRPr="00CB4615">
      <w:rPr>
        <w:spacing w:val="-5"/>
        <w:sz w:val="18"/>
      </w:rPr>
      <w:t xml:space="preserve"> </w:t>
    </w:r>
    <w:r w:rsidRPr="00CB4615">
      <w:rPr>
        <w:sz w:val="18"/>
      </w:rPr>
      <w:t>St-Denis,</w:t>
    </w:r>
    <w:r w:rsidRPr="00CB4615">
      <w:rPr>
        <w:spacing w:val="-5"/>
        <w:sz w:val="18"/>
      </w:rPr>
      <w:t xml:space="preserve"> </w:t>
    </w:r>
    <w:r w:rsidRPr="00CB4615">
      <w:rPr>
        <w:sz w:val="18"/>
      </w:rPr>
      <w:t>Montréal</w:t>
    </w:r>
    <w:r w:rsidRPr="00CB4615">
      <w:rPr>
        <w:spacing w:val="-4"/>
        <w:sz w:val="18"/>
      </w:rPr>
      <w:t xml:space="preserve"> </w:t>
    </w:r>
    <w:r w:rsidRPr="00CB4615">
      <w:rPr>
        <w:spacing w:val="-2"/>
        <w:sz w:val="18"/>
      </w:rPr>
      <w:t>(Québec)</w:t>
    </w:r>
    <w:r w:rsidRPr="00CB4615">
      <w:rPr>
        <w:sz w:val="18"/>
      </w:rPr>
      <w:br/>
      <w:t>Association</w:t>
    </w:r>
    <w:r w:rsidRPr="00CB4615">
      <w:rPr>
        <w:spacing w:val="-2"/>
        <w:sz w:val="18"/>
      </w:rPr>
      <w:t xml:space="preserve"> </w:t>
    </w:r>
    <w:r w:rsidRPr="00CB4615">
      <w:rPr>
        <w:sz w:val="18"/>
      </w:rPr>
      <w:t>des</w:t>
    </w:r>
    <w:r w:rsidRPr="00CB4615">
      <w:rPr>
        <w:spacing w:val="-1"/>
        <w:sz w:val="18"/>
      </w:rPr>
      <w:t xml:space="preserve"> </w:t>
    </w:r>
    <w:r w:rsidRPr="00CB4615">
      <w:rPr>
        <w:sz w:val="18"/>
      </w:rPr>
      <w:t>Scouts</w:t>
    </w:r>
    <w:r w:rsidRPr="00CB4615">
      <w:rPr>
        <w:spacing w:val="-2"/>
        <w:sz w:val="18"/>
      </w:rPr>
      <w:t xml:space="preserve"> </w:t>
    </w:r>
    <w:r w:rsidRPr="00CB4615">
      <w:rPr>
        <w:sz w:val="18"/>
      </w:rPr>
      <w:t>du</w:t>
    </w:r>
    <w:r w:rsidRPr="00CB4615">
      <w:rPr>
        <w:spacing w:val="-1"/>
        <w:sz w:val="18"/>
      </w:rPr>
      <w:t xml:space="preserve"> </w:t>
    </w:r>
    <w:r w:rsidRPr="00CB4615">
      <w:rPr>
        <w:spacing w:val="-2"/>
        <w:sz w:val="18"/>
      </w:rPr>
      <w:t>Canada</w:t>
    </w:r>
  </w:p>
  <w:p w14:paraId="02B1BB0E" w14:textId="77777777" w:rsidR="003203BA" w:rsidRPr="00CB4615" w:rsidRDefault="003203BA" w:rsidP="003203BA">
    <w:pPr>
      <w:spacing w:line="245" w:lineRule="exact"/>
      <w:jc w:val="center"/>
      <w:rPr>
        <w:sz w:val="18"/>
      </w:rPr>
    </w:pPr>
    <w:r w:rsidRPr="00CB4615">
      <w:rPr>
        <w:spacing w:val="-2"/>
        <w:sz w:val="18"/>
      </w:rPr>
      <w:t>scoutsducanada.ca</w:t>
    </w:r>
  </w:p>
  <w:p w14:paraId="70B80C36" w14:textId="75D12FC9" w:rsidR="003203BA" w:rsidRDefault="003203BA">
    <w:pPr>
      <w:pStyle w:val="Pieddepage"/>
    </w:pPr>
  </w:p>
  <w:p w14:paraId="5EFA3BA9" w14:textId="77777777" w:rsidR="002A5F1B" w:rsidRDefault="002A5F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68600" w14:textId="77777777" w:rsidR="009C7142" w:rsidRDefault="009C7142" w:rsidP="00CB3020">
      <w:r>
        <w:separator/>
      </w:r>
    </w:p>
  </w:footnote>
  <w:footnote w:type="continuationSeparator" w:id="0">
    <w:p w14:paraId="22CE0F9B" w14:textId="77777777" w:rsidR="009C7142" w:rsidRDefault="009C7142" w:rsidP="00CB3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7956"/>
    <w:rsid w:val="001B3099"/>
    <w:rsid w:val="00240764"/>
    <w:rsid w:val="002A5F1B"/>
    <w:rsid w:val="003203BA"/>
    <w:rsid w:val="003D35AE"/>
    <w:rsid w:val="00727956"/>
    <w:rsid w:val="00767129"/>
    <w:rsid w:val="00952ED2"/>
    <w:rsid w:val="009C7142"/>
    <w:rsid w:val="00B855A4"/>
    <w:rsid w:val="00BC57A7"/>
    <w:rsid w:val="00C547D1"/>
    <w:rsid w:val="00CB3020"/>
    <w:rsid w:val="00EA4F76"/>
    <w:rsid w:val="00F2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E236B"/>
  <w15:docId w15:val="{656A2248-138B-4A00-8994-753B1D4F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e Vietnam Pro Light" w:eastAsia="Be Vietnam Pro Light" w:hAnsi="Be Vietnam Pro Light" w:cs="Be Vietnam Pro Light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98"/>
      <w:ind w:left="274"/>
    </w:pPr>
    <w:rPr>
      <w:rFonts w:ascii="Be Vietnam Pro SemiBold" w:eastAsia="Be Vietnam Pro SemiBold" w:hAnsi="Be Vietnam Pro SemiBold" w:cs="Be Vietnam Pro SemiBold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B302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B3020"/>
    <w:rPr>
      <w:rFonts w:ascii="Be Vietnam Pro Light" w:eastAsia="Be Vietnam Pro Light" w:hAnsi="Be Vietnam Pro Light" w:cs="Be Vietnam Pro Ligh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B302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3020"/>
    <w:rPr>
      <w:rFonts w:ascii="Be Vietnam Pro Light" w:eastAsia="Be Vietnam Pro Light" w:hAnsi="Be Vietnam Pro Light" w:cs="Be Vietnam Pro Ligh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3C842-2449-46C3-BB9D-93DD73D7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Valérie Desjardins-Galley</cp:lastModifiedBy>
  <cp:revision>7</cp:revision>
  <dcterms:created xsi:type="dcterms:W3CDTF">2025-09-15T15:53:00Z</dcterms:created>
  <dcterms:modified xsi:type="dcterms:W3CDTF">2025-09-15T18:08:00Z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2025-09-15T00:00:00Z</vt:filetime>
  </property>
  <property fmtid="{D5CDD505-2E9C-101B-9397-08002B2CF9AE}" pid="3" name="Creator">
    <vt:lpwstr>Adobe InDesign 20.5 (Windows)</vt:lpwstr>
  </property>
  <property fmtid="{D5CDD505-2E9C-101B-9397-08002B2CF9AE}" pid="4" name="LastSaved">
    <vt:filetime>2025-09-15T00:00:00Z</vt:filetime>
  </property>
  <property fmtid="{D5CDD505-2E9C-101B-9397-08002B2CF9AE}" pid="5" name="Producer">
    <vt:lpwstr>Adobe PDF Library 17.0</vt:lpwstr>
  </property>
</Properties>
</file>